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0C" w:rsidRDefault="006F5B0C" w:rsidP="006F5B0C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0C" w:rsidRDefault="006F5B0C" w:rsidP="006F5B0C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6F5B0C" w:rsidRPr="003F1411" w:rsidRDefault="006F5B0C" w:rsidP="006F5B0C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F5B0C" w:rsidRPr="00157AA1" w:rsidRDefault="006F5B0C" w:rsidP="006F5B0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F5B0C" w:rsidRPr="00157AA1" w:rsidRDefault="006F5B0C" w:rsidP="006F5B0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F5B0C" w:rsidRPr="00157AA1" w:rsidRDefault="006F5B0C" w:rsidP="006F5B0C">
      <w:pPr>
        <w:spacing w:after="0" w:line="240" w:lineRule="auto"/>
        <w:jc w:val="center"/>
        <w:rPr>
          <w:b/>
          <w:sz w:val="32"/>
          <w:szCs w:val="32"/>
        </w:rPr>
      </w:pPr>
    </w:p>
    <w:p w:rsidR="006F5B0C" w:rsidRDefault="006F5B0C" w:rsidP="006F5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0C">
        <w:rPr>
          <w:rFonts w:ascii="Times New Roman" w:hAnsi="Times New Roman" w:cs="Times New Roman"/>
          <w:b/>
          <w:sz w:val="28"/>
          <w:szCs w:val="28"/>
        </w:rPr>
        <w:t xml:space="preserve">от 26 января 2017 года </w:t>
      </w:r>
      <w:r w:rsidRPr="006F5B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6F5B0C">
        <w:rPr>
          <w:rFonts w:ascii="Times New Roman" w:hAnsi="Times New Roman" w:cs="Times New Roman"/>
          <w:b/>
          <w:sz w:val="28"/>
          <w:szCs w:val="28"/>
        </w:rPr>
        <w:tab/>
      </w:r>
      <w:r w:rsidRPr="006F5B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№ 54</w:t>
      </w:r>
      <w:r w:rsidR="0032163B">
        <w:rPr>
          <w:rFonts w:ascii="Times New Roman" w:hAnsi="Times New Roman" w:cs="Times New Roman"/>
          <w:b/>
          <w:sz w:val="28"/>
          <w:szCs w:val="28"/>
        </w:rPr>
        <w:t>5</w:t>
      </w:r>
    </w:p>
    <w:p w:rsidR="0032163B" w:rsidRPr="006F5B0C" w:rsidRDefault="0032163B" w:rsidP="006F5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5B0C" w:rsidRPr="003F1411" w:rsidRDefault="006F5B0C" w:rsidP="006F5B0C">
      <w:pPr>
        <w:spacing w:after="0" w:line="240" w:lineRule="auto"/>
        <w:jc w:val="both"/>
        <w:rPr>
          <w:sz w:val="16"/>
          <w:szCs w:val="16"/>
        </w:rPr>
      </w:pPr>
    </w:p>
    <w:p w:rsidR="006F5B0C" w:rsidRPr="003F1411" w:rsidRDefault="006F5B0C" w:rsidP="006F5B0C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6F5B0C" w:rsidRDefault="006F5B0C" w:rsidP="006F5B0C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6C2460" w:rsidRDefault="006C2460" w:rsidP="006C2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460" w:rsidRDefault="006C2460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8276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 </w:t>
      </w:r>
    </w:p>
    <w:p w:rsidR="00B927AA" w:rsidRDefault="006C2460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20 марта </w:t>
      </w:r>
    </w:p>
    <w:p w:rsidR="00B927AA" w:rsidRDefault="00B927AA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2460">
        <w:rPr>
          <w:rFonts w:ascii="Times New Roman" w:hAnsi="Times New Roman" w:cs="Times New Roman"/>
          <w:b/>
          <w:sz w:val="28"/>
          <w:szCs w:val="28"/>
        </w:rPr>
        <w:t xml:space="preserve">015 года №258 «Об утверждении Порядка </w:t>
      </w:r>
    </w:p>
    <w:p w:rsidR="00B927AA" w:rsidRDefault="006C2460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</w:t>
      </w:r>
    </w:p>
    <w:p w:rsidR="00B927AA" w:rsidRDefault="006C2460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интересов для лиц, замещающих муниципальные </w:t>
      </w:r>
    </w:p>
    <w:p w:rsidR="00B927AA" w:rsidRDefault="006C2460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муниципального образования город-курорт </w:t>
      </w:r>
    </w:p>
    <w:p w:rsidR="00F57ACE" w:rsidRDefault="006C2460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Геленджик на постоянной основе»</w:t>
      </w:r>
      <w:r w:rsidR="00F57ACE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муниципального образования город-курорт Геленджик </w:t>
      </w:r>
    </w:p>
    <w:p w:rsidR="006C2460" w:rsidRDefault="00F57ACE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июня 2016 года №443)</w:t>
      </w:r>
    </w:p>
    <w:p w:rsidR="00B927AA" w:rsidRDefault="00B927AA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AA" w:rsidRDefault="00B927AA" w:rsidP="006C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60" w:rsidRDefault="006C2460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решения Думы муниципального образования город-курорт Геленджик от 22 декабря 2016 года №540 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Геленджик», руководствуясь Федеральным законом от 25 декабря 2008 года №273-ФЗ «О противодействии коррупции» (в редакции Федерального закона от 3 июля 2016 года №236-ФЗ),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28 декабря 2016 года №501-ФЗ), статьями 27, 70 Устава муниципального образования город-курорт Геленджик, Дум</w:t>
      </w:r>
      <w:r w:rsidR="00992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р е ш и л а:</w:t>
      </w:r>
    </w:p>
    <w:p w:rsidR="006C2460" w:rsidRPr="006C2460" w:rsidRDefault="006C2460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муниципального образования город-курорт </w:t>
      </w:r>
      <w:r w:rsidRPr="006C2460">
        <w:rPr>
          <w:rFonts w:ascii="Times New Roman" w:hAnsi="Times New Roman" w:cs="Times New Roman"/>
          <w:sz w:val="28"/>
          <w:szCs w:val="28"/>
        </w:rPr>
        <w:t>Геленджик от 20 марта 2015 года №258 «Об утверждении Порядка предотвращения и (или) урегулирования конфликта интересов для лиц, замещающих муниципальные должности муниципального образования город-курорт Геленджик на постоянной основе»</w:t>
      </w:r>
      <w:r w:rsidR="00F57ACE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28 июня 2016 года №443)</w:t>
      </w:r>
      <w:r w:rsidRPr="006C246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8276B">
        <w:rPr>
          <w:rFonts w:ascii="Times New Roman" w:hAnsi="Times New Roman" w:cs="Times New Roman"/>
          <w:sz w:val="28"/>
          <w:szCs w:val="28"/>
        </w:rPr>
        <w:t>и</w:t>
      </w:r>
      <w:r w:rsidRPr="006C2460">
        <w:rPr>
          <w:rFonts w:ascii="Times New Roman" w:hAnsi="Times New Roman" w:cs="Times New Roman"/>
          <w:sz w:val="28"/>
          <w:szCs w:val="28"/>
        </w:rPr>
        <w:t>е изменени</w:t>
      </w:r>
      <w:r w:rsidR="00C8276B">
        <w:rPr>
          <w:rFonts w:ascii="Times New Roman" w:hAnsi="Times New Roman" w:cs="Times New Roman"/>
          <w:sz w:val="28"/>
          <w:szCs w:val="28"/>
        </w:rPr>
        <w:t>я</w:t>
      </w:r>
      <w:r w:rsidRPr="006C2460">
        <w:rPr>
          <w:rFonts w:ascii="Times New Roman" w:hAnsi="Times New Roman" w:cs="Times New Roman"/>
          <w:sz w:val="28"/>
          <w:szCs w:val="28"/>
        </w:rPr>
        <w:t>:</w:t>
      </w:r>
    </w:p>
    <w:p w:rsidR="006C2460" w:rsidRDefault="00C8276B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C2460">
        <w:rPr>
          <w:rFonts w:ascii="Times New Roman" w:hAnsi="Times New Roman" w:cs="Times New Roman"/>
          <w:sz w:val="28"/>
          <w:szCs w:val="28"/>
        </w:rPr>
        <w:t>пункт 1.1 приложения к решению дополнить абзацем следующего содержания:</w:t>
      </w:r>
    </w:p>
    <w:p w:rsidR="00C8276B" w:rsidRDefault="00C8276B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«Настоящий Порядок не распространяется на лицо, замещающее должность главы муниципального образования город-курорт Геленджик»;</w:t>
      </w:r>
    </w:p>
    <w:p w:rsidR="00C8276B" w:rsidRDefault="00C8276B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2)в абзаце </w:t>
      </w:r>
      <w:r w:rsidR="00F57ACE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пункта 3.1 приложения к решению слова «комиссию по соблюдению требований к служебному поведению лиц, замещающих муниципальные должности, и урегулированию конфликта интересов» заменить словами «комиссию</w:t>
      </w:r>
      <w:r w:rsidRPr="00B3590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3590D">
        <w:rPr>
          <w:rFonts w:ascii="Times New Roman" w:hAnsi="Times New Roman" w:cs="Times New Roman"/>
          <w:sz w:val="28"/>
          <w:szCs w:val="28"/>
        </w:rPr>
        <w:t xml:space="preserve"> проверку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90D">
        <w:rPr>
          <w:rFonts w:ascii="Times New Roman" w:hAnsi="Times New Roman" w:cs="Times New Roman"/>
          <w:sz w:val="28"/>
          <w:szCs w:val="28"/>
        </w:rPr>
        <w:t xml:space="preserve"> или об урегулировании конфликта интересов, исполнения ими обязанностей, а также проверку достоверности и полноты сведений, представляемых гражданами, претендующими на замещение муниципальных должностей Контрольно-счетной палаты муниципального образования город-курорт </w:t>
      </w:r>
      <w:r w:rsidR="00F57ACE">
        <w:rPr>
          <w:rFonts w:ascii="Times New Roman" w:hAnsi="Times New Roman" w:cs="Times New Roman"/>
          <w:sz w:val="28"/>
          <w:szCs w:val="28"/>
        </w:rPr>
        <w:t>Геленджик»;</w:t>
      </w:r>
    </w:p>
    <w:p w:rsidR="00F57ACE" w:rsidRDefault="00F57ACE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3)абзац третий пункта 3.1 приложения к решению исключить.</w:t>
      </w:r>
    </w:p>
    <w:p w:rsidR="006C2460" w:rsidRDefault="006C2460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</w:t>
      </w:r>
      <w:r w:rsidR="00B927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6C2460" w:rsidRDefault="00B927AA" w:rsidP="006C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460">
        <w:rPr>
          <w:rFonts w:ascii="Times New Roman" w:hAnsi="Times New Roman" w:cs="Times New Roman"/>
          <w:sz w:val="28"/>
          <w:szCs w:val="28"/>
        </w:rPr>
        <w:t>.</w:t>
      </w:r>
      <w:r w:rsidR="006C2460">
        <w:rPr>
          <w:rFonts w:ascii="Times New Roman" w:hAnsi="Times New Roman" w:cs="Times New Roman"/>
          <w:sz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</w:rPr>
        <w:t>официального опубликования.</w:t>
      </w:r>
    </w:p>
    <w:p w:rsidR="006C2460" w:rsidRDefault="006C2460" w:rsidP="006C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60" w:rsidRDefault="006C2460" w:rsidP="006C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AA" w:rsidRDefault="00B927AA" w:rsidP="006C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927AA" w:rsidRDefault="00B927AA" w:rsidP="006C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B927AA" w:rsidRDefault="00B927AA" w:rsidP="006C2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7AA" w:rsidRDefault="00B927AA" w:rsidP="006C2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2460" w:rsidRDefault="006C2460" w:rsidP="006C2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6C2460" w:rsidRDefault="006C2460" w:rsidP="006C2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Рутковский</w:t>
      </w:r>
    </w:p>
    <w:sectPr w:rsidR="006C2460" w:rsidSect="00B927AA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69" w:rsidRDefault="00614469" w:rsidP="00B927AA">
      <w:pPr>
        <w:spacing w:after="0" w:line="240" w:lineRule="auto"/>
      </w:pPr>
      <w:r>
        <w:separator/>
      </w:r>
    </w:p>
  </w:endnote>
  <w:endnote w:type="continuationSeparator" w:id="0">
    <w:p w:rsidR="00614469" w:rsidRDefault="00614469" w:rsidP="00B9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69" w:rsidRDefault="00614469" w:rsidP="00B927AA">
      <w:pPr>
        <w:spacing w:after="0" w:line="240" w:lineRule="auto"/>
      </w:pPr>
      <w:r>
        <w:separator/>
      </w:r>
    </w:p>
  </w:footnote>
  <w:footnote w:type="continuationSeparator" w:id="0">
    <w:p w:rsidR="00614469" w:rsidRDefault="00614469" w:rsidP="00B9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976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27AA" w:rsidRPr="00B927AA" w:rsidRDefault="00B927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27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27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27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6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27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27AA" w:rsidRDefault="00B92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84"/>
    <w:rsid w:val="002B6B1E"/>
    <w:rsid w:val="0032163B"/>
    <w:rsid w:val="004C22A9"/>
    <w:rsid w:val="00614469"/>
    <w:rsid w:val="006A4734"/>
    <w:rsid w:val="006C2460"/>
    <w:rsid w:val="006F5B0C"/>
    <w:rsid w:val="007A40CC"/>
    <w:rsid w:val="00992B75"/>
    <w:rsid w:val="009B6839"/>
    <w:rsid w:val="009C32E5"/>
    <w:rsid w:val="00A63C37"/>
    <w:rsid w:val="00B927AA"/>
    <w:rsid w:val="00BA4284"/>
    <w:rsid w:val="00C470B5"/>
    <w:rsid w:val="00C723F6"/>
    <w:rsid w:val="00C8276B"/>
    <w:rsid w:val="00D60D66"/>
    <w:rsid w:val="00F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20FB-6F1E-48A2-AA46-9A62FB1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semiHidden/>
    <w:unhideWhenUsed/>
    <w:rsid w:val="006C2460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Normal">
    <w:name w:val="ConsPlusNormal"/>
    <w:rsid w:val="006C2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6C2460"/>
    <w:rPr>
      <w:rFonts w:ascii="Calibri" w:eastAsia="Times New Roman" w:hAnsi="Calibri" w:cs="Times New Roman"/>
      <w:lang w:val="en-US"/>
    </w:rPr>
  </w:style>
  <w:style w:type="paragraph" w:customStyle="1" w:styleId="1">
    <w:name w:val="Без интервала1"/>
    <w:basedOn w:val="a"/>
    <w:link w:val="NoSpacingChar"/>
    <w:uiPriority w:val="1"/>
    <w:qFormat/>
    <w:rsid w:val="006C246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B9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AA"/>
  </w:style>
  <w:style w:type="paragraph" w:styleId="a5">
    <w:name w:val="footer"/>
    <w:basedOn w:val="a"/>
    <w:link w:val="a6"/>
    <w:uiPriority w:val="99"/>
    <w:unhideWhenUsed/>
    <w:rsid w:val="00B9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AA"/>
  </w:style>
  <w:style w:type="paragraph" w:styleId="a7">
    <w:name w:val="Balloon Text"/>
    <w:basedOn w:val="a"/>
    <w:link w:val="a8"/>
    <w:uiPriority w:val="99"/>
    <w:semiHidden/>
    <w:unhideWhenUsed/>
    <w:rsid w:val="004C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12</cp:revision>
  <cp:lastPrinted>2017-01-11T14:29:00Z</cp:lastPrinted>
  <dcterms:created xsi:type="dcterms:W3CDTF">2017-01-10T12:17:00Z</dcterms:created>
  <dcterms:modified xsi:type="dcterms:W3CDTF">2017-01-25T13:35:00Z</dcterms:modified>
</cp:coreProperties>
</file>