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DE4C8F" w:rsidTr="00DE4C8F">
        <w:tc>
          <w:tcPr>
            <w:tcW w:w="5637" w:type="dxa"/>
          </w:tcPr>
          <w:p w:rsidR="00DE4C8F" w:rsidRDefault="00DE4C8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hideMark/>
          </w:tcPr>
          <w:p w:rsidR="00F61E5D" w:rsidRDefault="00F61E5D" w:rsidP="00F61E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Начальнику </w:t>
            </w:r>
            <w:r w:rsidR="00053FD4">
              <w:rPr>
                <w:rFonts w:ascii="Times New Roman" w:hAnsi="Times New Roman"/>
                <w:sz w:val="28"/>
                <w:szCs w:val="28"/>
              </w:rPr>
              <w:t>у</w:t>
            </w:r>
            <w:r w:rsidR="00136D9B">
              <w:rPr>
                <w:rFonts w:ascii="Times New Roman" w:hAnsi="Times New Roman"/>
                <w:sz w:val="28"/>
                <w:szCs w:val="28"/>
              </w:rPr>
              <w:t xml:space="preserve">правления </w:t>
            </w:r>
            <w:r w:rsidR="004863E6">
              <w:rPr>
                <w:rFonts w:ascii="Times New Roman" w:hAnsi="Times New Roman"/>
                <w:sz w:val="28"/>
                <w:szCs w:val="28"/>
              </w:rPr>
              <w:t xml:space="preserve">имущественных отношений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E4C8F" w:rsidRDefault="004863E6" w:rsidP="007126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О.В. Китай-Гора</w:t>
            </w:r>
          </w:p>
        </w:tc>
      </w:tr>
    </w:tbl>
    <w:p w:rsidR="00DE4C8F" w:rsidRDefault="00DE4C8F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48D7" w:rsidRDefault="003248D7" w:rsidP="00DE4C8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0F5BB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4863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E707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B67A5B" w:rsidRPr="008D4669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A104A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4863E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</w:p>
    <w:p w:rsidR="00DE4C8F" w:rsidRDefault="00DE4C8F" w:rsidP="00DE4C8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0F5BB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E4C8F" w:rsidRDefault="007E6159" w:rsidP="0079739B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4435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  <w:r w:rsidR="00F36405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февраля 2015 года №803 «Об утверждении Правил определения размера платы</w:t>
      </w:r>
      <w:r w:rsidR="00640E65">
        <w:rPr>
          <w:rFonts w:ascii="Times New Roman" w:eastAsia="Times New Roman" w:hAnsi="Times New Roman"/>
          <w:sz w:val="28"/>
          <w:szCs w:val="28"/>
          <w:lang w:eastAsia="ru-RU"/>
        </w:rPr>
        <w:t xml:space="preserve"> за увеличение площади земельных участков, находящихся в частной собственности, в результате их перераспределения</w:t>
      </w:r>
      <w:r w:rsidR="000A214E">
        <w:rPr>
          <w:rFonts w:ascii="Times New Roman" w:eastAsia="Times New Roman" w:hAnsi="Times New Roman"/>
          <w:sz w:val="28"/>
          <w:szCs w:val="28"/>
          <w:lang w:eastAsia="ru-RU"/>
        </w:rPr>
        <w:t xml:space="preserve"> с земельными участками, находящимися в собственности муниципального образования город-курорт Геленджик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DE4C8F" w:rsidRDefault="00DE4C8F" w:rsidP="00DE4C8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F9746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5230F6">
        <w:rPr>
          <w:rFonts w:ascii="Times New Roman" w:eastAsia="Times New Roman" w:hAnsi="Times New Roman"/>
          <w:sz w:val="28"/>
          <w:szCs w:val="28"/>
          <w:lang w:eastAsia="ru-RU"/>
        </w:rPr>
        <w:t>«О внесении изменения в постановление администрации муниципального образования город-курорт Геленджик от 27 февраля 2015 года №803 «Об утверждении Правил определения размера платы за увеличение площади земельных</w:t>
      </w:r>
      <w:proofErr w:type="gramEnd"/>
      <w:r w:rsidR="005230F6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230F6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265C15">
        <w:rPr>
          <w:rFonts w:ascii="Times New Roman" w:eastAsia="Times New Roman" w:hAnsi="Times New Roman"/>
          <w:sz w:val="28"/>
          <w:szCs w:val="28"/>
          <w:lang w:eastAsia="ru-RU"/>
        </w:rPr>
        <w:t xml:space="preserve">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поступивший от </w:t>
      </w:r>
      <w:r w:rsidR="007910FC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5230F6">
        <w:rPr>
          <w:rFonts w:ascii="Times New Roman" w:eastAsia="Times New Roman" w:hAnsi="Times New Roman"/>
          <w:sz w:val="28"/>
          <w:szCs w:val="28"/>
          <w:lang w:eastAsia="ru-RU"/>
        </w:rPr>
        <w:t>имущественных отношений</w:t>
      </w:r>
      <w:r w:rsidR="005C0C6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образования город</w:t>
      </w:r>
      <w:r w:rsidR="00937A62">
        <w:rPr>
          <w:rFonts w:ascii="Times New Roman" w:eastAsia="Times New Roman" w:hAnsi="Times New Roman"/>
          <w:sz w:val="28"/>
          <w:szCs w:val="28"/>
          <w:lang w:eastAsia="ru-RU"/>
        </w:rPr>
        <w:t>-курорт Геленджик.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126903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50943">
        <w:rPr>
          <w:rFonts w:ascii="Times New Roman" w:eastAsia="Times New Roman" w:hAnsi="Times New Roman"/>
          <w:sz w:val="28"/>
          <w:szCs w:val="28"/>
          <w:lang w:eastAsia="ru-RU"/>
        </w:rPr>
        <w:t xml:space="preserve">августа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E4C8F" w:rsidRDefault="00DE4C8F" w:rsidP="00CB665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126903">
        <w:rPr>
          <w:rFonts w:ascii="Times New Roman" w:eastAsia="Times New Roman" w:hAnsi="Times New Roman"/>
          <w:sz w:val="28"/>
          <w:szCs w:val="28"/>
          <w:lang w:eastAsia="ru-RU"/>
        </w:rPr>
        <w:t xml:space="preserve">«О внесении изменения в постановление администрации муниципального образования город-курорт Геленджик от 27 февраля 2015 года №803 «Об утверждении Правил определения размера платы за увеличение площади земельных </w:t>
      </w:r>
      <w:r w:rsidR="0012690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участков, находящихся в частной собственности, в результате их перераспределения с земельными участками, находящимися в собственности муниципального образования город-курорт Геленджик»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</w:t>
      </w:r>
      <w:proofErr w:type="gramEnd"/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E4C8F" w:rsidRDefault="00DE4C8F" w:rsidP="00DE4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12642" w:rsidRDefault="00712642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3248D7" w:rsidRDefault="003248D7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9154E" w:rsidRDefault="0049154E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B409B8" w:rsidRDefault="00B409B8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E4C8F" w:rsidRDefault="00FB7A85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AF35CD" w:rsidRPr="00DE4C8F" w:rsidRDefault="00DE4C8F" w:rsidP="00DE4C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AF35CD" w:rsidRPr="00DE4C8F" w:rsidSect="00DE4C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0FE"/>
    <w:rsid w:val="00020666"/>
    <w:rsid w:val="00031E3C"/>
    <w:rsid w:val="00052DEB"/>
    <w:rsid w:val="00053FD4"/>
    <w:rsid w:val="0007312E"/>
    <w:rsid w:val="00086E31"/>
    <w:rsid w:val="000A214E"/>
    <w:rsid w:val="000B320A"/>
    <w:rsid w:val="000D5BB5"/>
    <w:rsid w:val="000F5BB4"/>
    <w:rsid w:val="0012670F"/>
    <w:rsid w:val="00126903"/>
    <w:rsid w:val="00136D9B"/>
    <w:rsid w:val="001407A7"/>
    <w:rsid w:val="0018797B"/>
    <w:rsid w:val="00192BFC"/>
    <w:rsid w:val="00193C50"/>
    <w:rsid w:val="00214105"/>
    <w:rsid w:val="002462E1"/>
    <w:rsid w:val="002650AA"/>
    <w:rsid w:val="00265C15"/>
    <w:rsid w:val="002731D4"/>
    <w:rsid w:val="002A17AE"/>
    <w:rsid w:val="002A2635"/>
    <w:rsid w:val="002B123A"/>
    <w:rsid w:val="002F52DF"/>
    <w:rsid w:val="003248D7"/>
    <w:rsid w:val="00360E71"/>
    <w:rsid w:val="00382BFD"/>
    <w:rsid w:val="003A556B"/>
    <w:rsid w:val="003D363E"/>
    <w:rsid w:val="003F0294"/>
    <w:rsid w:val="00404584"/>
    <w:rsid w:val="004863E6"/>
    <w:rsid w:val="0049154E"/>
    <w:rsid w:val="004A70C1"/>
    <w:rsid w:val="004D7CF1"/>
    <w:rsid w:val="005156BD"/>
    <w:rsid w:val="00522898"/>
    <w:rsid w:val="005230F6"/>
    <w:rsid w:val="00544915"/>
    <w:rsid w:val="00575B2C"/>
    <w:rsid w:val="005C0C65"/>
    <w:rsid w:val="005C20FE"/>
    <w:rsid w:val="005D6871"/>
    <w:rsid w:val="006063DA"/>
    <w:rsid w:val="00640E65"/>
    <w:rsid w:val="00645B3A"/>
    <w:rsid w:val="00650943"/>
    <w:rsid w:val="006664C3"/>
    <w:rsid w:val="006E39BF"/>
    <w:rsid w:val="006F7BAB"/>
    <w:rsid w:val="00712642"/>
    <w:rsid w:val="00721CE2"/>
    <w:rsid w:val="00733E7B"/>
    <w:rsid w:val="007478D3"/>
    <w:rsid w:val="00772936"/>
    <w:rsid w:val="007908BB"/>
    <w:rsid w:val="007910FC"/>
    <w:rsid w:val="0079739B"/>
    <w:rsid w:val="007A5938"/>
    <w:rsid w:val="007C0C8E"/>
    <w:rsid w:val="007E6159"/>
    <w:rsid w:val="007F78D0"/>
    <w:rsid w:val="00813078"/>
    <w:rsid w:val="008272BC"/>
    <w:rsid w:val="0084435D"/>
    <w:rsid w:val="00857460"/>
    <w:rsid w:val="008A6D3C"/>
    <w:rsid w:val="008C5C61"/>
    <w:rsid w:val="008C7E37"/>
    <w:rsid w:val="008D4669"/>
    <w:rsid w:val="008D7BE0"/>
    <w:rsid w:val="008F51DC"/>
    <w:rsid w:val="00927A99"/>
    <w:rsid w:val="00937A62"/>
    <w:rsid w:val="0095715F"/>
    <w:rsid w:val="00962CAC"/>
    <w:rsid w:val="00982E71"/>
    <w:rsid w:val="009939F0"/>
    <w:rsid w:val="009A647F"/>
    <w:rsid w:val="009C05B9"/>
    <w:rsid w:val="009C5382"/>
    <w:rsid w:val="009E7079"/>
    <w:rsid w:val="00A104A5"/>
    <w:rsid w:val="00A468E5"/>
    <w:rsid w:val="00A91090"/>
    <w:rsid w:val="00AF35CD"/>
    <w:rsid w:val="00B03082"/>
    <w:rsid w:val="00B24958"/>
    <w:rsid w:val="00B409B8"/>
    <w:rsid w:val="00B67A5B"/>
    <w:rsid w:val="00BA39C5"/>
    <w:rsid w:val="00BB15B0"/>
    <w:rsid w:val="00BD5A81"/>
    <w:rsid w:val="00BF5CDD"/>
    <w:rsid w:val="00C1186D"/>
    <w:rsid w:val="00C37F3D"/>
    <w:rsid w:val="00C4160E"/>
    <w:rsid w:val="00C6508A"/>
    <w:rsid w:val="00C81D0D"/>
    <w:rsid w:val="00CB665D"/>
    <w:rsid w:val="00D16F2A"/>
    <w:rsid w:val="00D67849"/>
    <w:rsid w:val="00DB0CDF"/>
    <w:rsid w:val="00DB104D"/>
    <w:rsid w:val="00DE4C8F"/>
    <w:rsid w:val="00E23E56"/>
    <w:rsid w:val="00E32B3D"/>
    <w:rsid w:val="00E463C9"/>
    <w:rsid w:val="00E64A21"/>
    <w:rsid w:val="00E67A56"/>
    <w:rsid w:val="00E77772"/>
    <w:rsid w:val="00E83153"/>
    <w:rsid w:val="00EA3BFD"/>
    <w:rsid w:val="00F0018F"/>
    <w:rsid w:val="00F36405"/>
    <w:rsid w:val="00F61E5D"/>
    <w:rsid w:val="00F95BAE"/>
    <w:rsid w:val="00F97469"/>
    <w:rsid w:val="00FA7AC6"/>
    <w:rsid w:val="00FB7A85"/>
    <w:rsid w:val="00FE5AF9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C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C8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C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3C026-1D1B-455A-9BEF-DFE9C838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2018-08-07T14:49:00Z</cp:lastPrinted>
  <dcterms:created xsi:type="dcterms:W3CDTF">2018-08-23T09:27:00Z</dcterms:created>
  <dcterms:modified xsi:type="dcterms:W3CDTF">2018-08-23T09:27:00Z</dcterms:modified>
</cp:coreProperties>
</file>