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Pr="00161693" w:rsidRDefault="00CE2695" w:rsidP="00E36D36">
      <w:pPr>
        <w:tabs>
          <w:tab w:val="left" w:pos="2552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Н</w:t>
      </w:r>
      <w:r w:rsidR="007864F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864F4">
        <w:rPr>
          <w:sz w:val="28"/>
          <w:szCs w:val="28"/>
        </w:rPr>
        <w:t xml:space="preserve"> управления</w:t>
      </w:r>
      <w:r w:rsidR="00F5414E"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жилищно-коммунального</w:t>
      </w:r>
      <w:r w:rsidR="00E36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 w:rsidR="00645367">
        <w:rPr>
          <w:sz w:val="28"/>
          <w:szCs w:val="28"/>
        </w:rPr>
        <w:t>азования</w:t>
      </w:r>
      <w:r w:rsidR="00E36D36"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город-курорт Геленджик</w:t>
      </w:r>
      <w:r w:rsidR="00E36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А.А.Баглий</w:t>
      </w:r>
      <w:proofErr w:type="spellEnd"/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B423A4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</w:t>
      </w:r>
      <w:r w:rsidR="00B423A4">
        <w:rPr>
          <w:b/>
          <w:sz w:val="28"/>
          <w:szCs w:val="28"/>
          <w:u w:val="single"/>
        </w:rPr>
        <w:t>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</w:t>
      </w:r>
      <w:r w:rsidR="00B423A4">
        <w:rPr>
          <w:b/>
          <w:sz w:val="28"/>
          <w:szCs w:val="28"/>
          <w:u w:val="single"/>
        </w:rPr>
        <w:t>68</w:t>
      </w:r>
    </w:p>
    <w:p w:rsidR="0079025F" w:rsidRPr="00BB409A" w:rsidRDefault="0079025F" w:rsidP="00B423A4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B423A4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423A4" w:rsidRPr="00B423A4">
        <w:rPr>
          <w:sz w:val="28"/>
          <w:szCs w:val="28"/>
        </w:rPr>
        <w:t>О внесении изменения в постановление администрации муниципального образо</w:t>
      </w:r>
      <w:r w:rsidR="00B423A4">
        <w:rPr>
          <w:sz w:val="28"/>
          <w:szCs w:val="28"/>
        </w:rPr>
        <w:softHyphen/>
      </w:r>
      <w:r w:rsidR="00B423A4" w:rsidRPr="00B423A4">
        <w:rPr>
          <w:sz w:val="28"/>
          <w:szCs w:val="28"/>
        </w:rPr>
        <w:t>вания город-курорт Геленджик от 3 августа 2010 года № 2204</w:t>
      </w:r>
      <w:r w:rsidR="00B423A4">
        <w:rPr>
          <w:sz w:val="28"/>
          <w:szCs w:val="28"/>
        </w:rPr>
        <w:t xml:space="preserve"> </w:t>
      </w:r>
      <w:r w:rsidR="00B423A4" w:rsidRPr="00B423A4">
        <w:rPr>
          <w:sz w:val="28"/>
          <w:szCs w:val="28"/>
        </w:rPr>
        <w:t>«О комиссии по признанию жилых строений</w:t>
      </w:r>
      <w:r w:rsidR="00B423A4">
        <w:rPr>
          <w:sz w:val="28"/>
          <w:szCs w:val="28"/>
        </w:rPr>
        <w:t xml:space="preserve"> </w:t>
      </w:r>
      <w:r w:rsidR="00B423A4" w:rsidRPr="00B423A4">
        <w:rPr>
          <w:sz w:val="28"/>
          <w:szCs w:val="28"/>
        </w:rPr>
        <w:t>на садовых земельных участках пригодными для постоянного проживания»</w:t>
      </w:r>
      <w:r w:rsidR="00B423A4">
        <w:rPr>
          <w:sz w:val="28"/>
          <w:szCs w:val="28"/>
        </w:rPr>
        <w:t xml:space="preserve"> </w:t>
      </w:r>
      <w:r w:rsidR="00B423A4" w:rsidRPr="00B423A4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19 июня 2013 года № 1700)</w:t>
      </w:r>
      <w:r w:rsidR="00645367" w:rsidRPr="00645367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B423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B423A4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423A4" w:rsidRPr="00B423A4">
        <w:rPr>
          <w:sz w:val="28"/>
          <w:szCs w:val="28"/>
        </w:rPr>
        <w:t>О внесении изменения в постановление адми</w:t>
      </w:r>
      <w:r w:rsidR="00B423A4">
        <w:rPr>
          <w:sz w:val="28"/>
          <w:szCs w:val="28"/>
        </w:rPr>
        <w:t>нистрации муниципального образо</w:t>
      </w:r>
      <w:r w:rsidR="00B423A4" w:rsidRPr="00B423A4">
        <w:rPr>
          <w:sz w:val="28"/>
          <w:szCs w:val="28"/>
        </w:rPr>
        <w:t>вания город-курорт Геленджик от 3 августа 2010 года № 2204 «О комиссии по признанию жилых строений на садовых земельных участках</w:t>
      </w:r>
      <w:proofErr w:type="gramEnd"/>
      <w:r w:rsidR="00B423A4" w:rsidRPr="00B423A4">
        <w:rPr>
          <w:sz w:val="28"/>
          <w:szCs w:val="28"/>
        </w:rPr>
        <w:t xml:space="preserve"> </w:t>
      </w:r>
      <w:proofErr w:type="gramStart"/>
      <w:r w:rsidR="00B423A4" w:rsidRPr="00B423A4">
        <w:rPr>
          <w:sz w:val="28"/>
          <w:szCs w:val="28"/>
        </w:rPr>
        <w:t>пригодными</w:t>
      </w:r>
      <w:proofErr w:type="gramEnd"/>
      <w:r w:rsidR="00B423A4" w:rsidRPr="00B423A4">
        <w:rPr>
          <w:sz w:val="28"/>
          <w:szCs w:val="28"/>
        </w:rPr>
        <w:t xml:space="preserve"> для постоянного проживания» (в редакции постановления администрации муниципального образования город-курорт Геленджик от 19 июня 2013 года № 1700)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423A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423A4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E2695">
        <w:rPr>
          <w:sz w:val="28"/>
          <w:szCs w:val="28"/>
        </w:rPr>
        <w:t xml:space="preserve">управления </w:t>
      </w:r>
      <w:r w:rsidR="00CE2695" w:rsidRPr="00CE2695">
        <w:rPr>
          <w:sz w:val="28"/>
          <w:szCs w:val="28"/>
        </w:rPr>
        <w:t xml:space="preserve">жилищно-коммунального хозяйства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423A4">
        <w:rPr>
          <w:sz w:val="28"/>
          <w:szCs w:val="28"/>
        </w:rPr>
        <w:t>23 июл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B423A4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», в подразделе «Нормативные правовые акты </w:t>
      </w:r>
      <w:r w:rsidR="00B423A4">
        <w:rPr>
          <w:sz w:val="28"/>
          <w:szCs w:val="28"/>
        </w:rPr>
        <w:t>и их экспертиза</w:t>
      </w:r>
      <w:r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B423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185FEB">
        <w:rPr>
          <w:sz w:val="28"/>
          <w:szCs w:val="28"/>
        </w:rPr>
        <w:t>постановления адми</w:t>
      </w:r>
      <w:r w:rsidR="00185FEB">
        <w:rPr>
          <w:sz w:val="28"/>
          <w:szCs w:val="28"/>
        </w:rPr>
        <w:softHyphen/>
        <w:t>нистрации муници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85FEB" w:rsidRPr="00185FEB">
        <w:rPr>
          <w:sz w:val="28"/>
          <w:szCs w:val="28"/>
        </w:rPr>
        <w:t>О внесении изменения в по</w:t>
      </w:r>
      <w:bookmarkStart w:id="0" w:name="_GoBack"/>
      <w:r w:rsidR="00185FEB" w:rsidRPr="00185FEB">
        <w:rPr>
          <w:sz w:val="28"/>
          <w:szCs w:val="28"/>
        </w:rPr>
        <w:t>становл</w:t>
      </w:r>
      <w:bookmarkEnd w:id="0"/>
      <w:r w:rsidR="00185FEB" w:rsidRPr="00185FEB">
        <w:rPr>
          <w:sz w:val="28"/>
          <w:szCs w:val="28"/>
        </w:rPr>
        <w:t>ение адми</w:t>
      </w:r>
      <w:r w:rsidR="00185FEB">
        <w:rPr>
          <w:sz w:val="28"/>
          <w:szCs w:val="28"/>
        </w:rPr>
        <w:t>нистрации муниципального образо</w:t>
      </w:r>
      <w:r w:rsidR="00185FEB" w:rsidRPr="00185FEB">
        <w:rPr>
          <w:sz w:val="28"/>
          <w:szCs w:val="28"/>
        </w:rPr>
        <w:t xml:space="preserve">вания город-курорт Геленджик от 3 августа 2010 года № 2204 «О комиссии по признанию жилых строений на садовых земельных участках пригодными для </w:t>
      </w:r>
      <w:r w:rsidR="00185FEB" w:rsidRPr="00185FEB">
        <w:rPr>
          <w:sz w:val="28"/>
          <w:szCs w:val="28"/>
        </w:rPr>
        <w:lastRenderedPageBreak/>
        <w:t>постоянного проживания» (в редакции постановления администрации муниципального образования город-курорт Геленджик от 19 июня 2013 года № 1700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9" w:rsidRDefault="00515E39">
      <w:r>
        <w:separator/>
      </w:r>
    </w:p>
  </w:endnote>
  <w:endnote w:type="continuationSeparator" w:id="0">
    <w:p w:rsidR="00515E39" w:rsidRDefault="005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9" w:rsidRDefault="00515E39">
      <w:r>
        <w:separator/>
      </w:r>
    </w:p>
  </w:footnote>
  <w:footnote w:type="continuationSeparator" w:id="0">
    <w:p w:rsidR="00515E39" w:rsidRDefault="0051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85FE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85FEB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15E39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423A4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36D36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3F60-3786-453D-B792-9DB0E8CF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2013-07-30T08:09:00Z</cp:lastPrinted>
  <dcterms:created xsi:type="dcterms:W3CDTF">2013-07-30T08:11:00Z</dcterms:created>
  <dcterms:modified xsi:type="dcterms:W3CDTF">2013-07-30T08:11:00Z</dcterms:modified>
</cp:coreProperties>
</file>